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FB" w:rsidRDefault="006A1EDF">
      <w:pPr>
        <w:jc w:val="center"/>
        <w:rPr>
          <w:b/>
        </w:rPr>
      </w:pPr>
      <w:r>
        <w:rPr>
          <w:b/>
        </w:rPr>
        <w:t>CRONOGRAMA GERAL - TESTE DE NIVELAMENTO</w:t>
      </w:r>
    </w:p>
    <w:p w:rsidR="00D15857" w:rsidRDefault="00D15857">
      <w:pPr>
        <w:jc w:val="center"/>
        <w:rPr>
          <w:b/>
        </w:rPr>
      </w:pPr>
    </w:p>
    <w:p w:rsidR="00D15857" w:rsidRDefault="00D15857">
      <w:pPr>
        <w:jc w:val="center"/>
        <w:rPr>
          <w:b/>
        </w:rPr>
      </w:pPr>
      <w:r>
        <w:rPr>
          <w:b/>
        </w:rPr>
        <w:t>VIDEIRA - SC</w:t>
      </w:r>
    </w:p>
    <w:p w:rsidR="002F57FB" w:rsidRDefault="002F57FB">
      <w:pPr>
        <w:jc w:val="center"/>
        <w:rPr>
          <w:b/>
        </w:rPr>
      </w:pPr>
    </w:p>
    <w:p w:rsidR="002F57FB" w:rsidRDefault="002F57FB">
      <w:pPr>
        <w:jc w:val="center"/>
        <w:rPr>
          <w:b/>
        </w:rPr>
      </w:pPr>
    </w:p>
    <w:p w:rsidR="002F57FB" w:rsidRDefault="002F57FB">
      <w:pPr>
        <w:jc w:val="center"/>
        <w:rPr>
          <w:b/>
        </w:rPr>
      </w:pPr>
    </w:p>
    <w:p w:rsidR="002F57FB" w:rsidRDefault="006A1EDF">
      <w:pPr>
        <w:jc w:val="center"/>
        <w:rPr>
          <w:b/>
        </w:rPr>
      </w:pPr>
      <w:r>
        <w:rPr>
          <w:b/>
        </w:rPr>
        <w:t>1a. CHAMADA</w:t>
      </w:r>
    </w:p>
    <w:p w:rsidR="002F57FB" w:rsidRDefault="002F57FB">
      <w:pPr>
        <w:jc w:val="center"/>
        <w:rPr>
          <w:b/>
        </w:rPr>
      </w:pPr>
    </w:p>
    <w:p w:rsidR="002F57FB" w:rsidRDefault="002F57FB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690"/>
      </w:tblGrid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Datas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</w:tr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D15857">
            <w:pPr>
              <w:widowControl w:val="0"/>
              <w:spacing w:line="240" w:lineRule="auto"/>
            </w:pPr>
            <w:r>
              <w:t>08  a 14/02/2023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</w:pPr>
            <w:r>
              <w:t>Sensibilização, instruções aos alunos e cadastro de estudantes no SIG</w:t>
            </w:r>
          </w:p>
        </w:tc>
      </w:tr>
      <w:tr w:rsidR="002F57FB" w:rsidTr="006A1EDF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D15857">
            <w:pPr>
              <w:widowControl w:val="0"/>
              <w:spacing w:line="240" w:lineRule="auto"/>
              <w:rPr>
                <w:highlight w:val="yellow"/>
              </w:rPr>
            </w:pPr>
            <w:bookmarkStart w:id="0" w:name="_GoBack"/>
            <w:bookmarkEnd w:id="0"/>
            <w:r w:rsidRPr="006A1EDF">
              <w:t>15 a 17/02/2023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</w:pPr>
            <w:r>
              <w:t>Período de aplicação da Etapa 1</w:t>
            </w:r>
          </w:p>
        </w:tc>
      </w:tr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D15857">
            <w:pPr>
              <w:widowControl w:val="0"/>
              <w:spacing w:line="240" w:lineRule="auto"/>
            </w:pPr>
            <w:r>
              <w:t>23 e 24/02/23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</w:pPr>
            <w:r>
              <w:t>Convocação para a Etapa 2</w:t>
            </w:r>
          </w:p>
        </w:tc>
      </w:tr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D15857" w:rsidP="00D15857">
            <w:pPr>
              <w:widowControl w:val="0"/>
              <w:spacing w:line="240" w:lineRule="auto"/>
            </w:pPr>
            <w:r>
              <w:t>01 a 03/03/2023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</w:pPr>
            <w:r>
              <w:t>Período de aplicação da Etapa 2</w:t>
            </w:r>
          </w:p>
        </w:tc>
      </w:tr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D15857">
            <w:pPr>
              <w:widowControl w:val="0"/>
              <w:spacing w:line="240" w:lineRule="auto"/>
            </w:pPr>
            <w:r>
              <w:t>08 a 10/03/2023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</w:pPr>
            <w:r>
              <w:t>Período de divulgação do Resultado da Etapa 2 e das turmas/horários das aulas de acordo com o nível de proficiência dos alunos</w:t>
            </w:r>
          </w:p>
        </w:tc>
      </w:tr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773A94">
            <w:pPr>
              <w:widowControl w:val="0"/>
              <w:spacing w:line="240" w:lineRule="auto"/>
            </w:pPr>
            <w:r>
              <w:t>13/03/2022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</w:pPr>
            <w:r>
              <w:t>Início das aulas com alunos nivelados</w:t>
            </w:r>
          </w:p>
        </w:tc>
      </w:tr>
    </w:tbl>
    <w:p w:rsidR="002F57FB" w:rsidRDefault="002F57FB"/>
    <w:p w:rsidR="002F57FB" w:rsidRDefault="002F57FB">
      <w:pPr>
        <w:rPr>
          <w:b/>
        </w:rPr>
      </w:pPr>
    </w:p>
    <w:p w:rsidR="002F57FB" w:rsidRDefault="002F57FB">
      <w:pPr>
        <w:jc w:val="center"/>
        <w:rPr>
          <w:b/>
        </w:rPr>
      </w:pPr>
    </w:p>
    <w:p w:rsidR="002F57FB" w:rsidRDefault="006A1EDF">
      <w:pPr>
        <w:jc w:val="center"/>
        <w:rPr>
          <w:b/>
          <w:color w:val="0000FF"/>
          <w:u w:val="single"/>
        </w:rPr>
      </w:pPr>
      <w:r>
        <w:rPr>
          <w:b/>
        </w:rPr>
        <w:t>2a. CHAMADA</w:t>
      </w:r>
    </w:p>
    <w:p w:rsidR="002F57FB" w:rsidRDefault="002F57FB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690"/>
      </w:tblGrid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Datas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</w:tr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3A94" w:rsidRDefault="00773A94" w:rsidP="006A1EDF">
            <w:pPr>
              <w:widowControl w:val="0"/>
              <w:spacing w:line="240" w:lineRule="auto"/>
              <w:jc w:val="center"/>
            </w:pPr>
          </w:p>
          <w:p w:rsidR="002F57FB" w:rsidRPr="00773A94" w:rsidRDefault="00773A94" w:rsidP="006A1EDF">
            <w:pPr>
              <w:jc w:val="center"/>
            </w:pPr>
            <w:r>
              <w:t>07/03/2023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</w:pPr>
            <w:r>
              <w:t>S</w:t>
            </w:r>
            <w:r>
              <w:t>ensibilização, instruções aos alunos e cadastro de estudantes no SIG</w:t>
            </w:r>
          </w:p>
        </w:tc>
      </w:tr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 w:rsidP="006A1EDF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6A1EDF">
              <w:t>08/03/2023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</w:pPr>
            <w:r>
              <w:t>Período de aplicação da Etapa 1</w:t>
            </w:r>
          </w:p>
        </w:tc>
      </w:tr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 w:rsidP="006A1EDF">
            <w:pPr>
              <w:widowControl w:val="0"/>
              <w:spacing w:line="240" w:lineRule="auto"/>
              <w:jc w:val="center"/>
            </w:pPr>
            <w:r>
              <w:t>10/03/2023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</w:pPr>
            <w:r>
              <w:t>Convocação para a Etapa 2</w:t>
            </w:r>
          </w:p>
        </w:tc>
      </w:tr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 w:rsidP="006A1EDF">
            <w:pPr>
              <w:widowControl w:val="0"/>
              <w:spacing w:line="240" w:lineRule="auto"/>
              <w:jc w:val="center"/>
            </w:pPr>
            <w:r>
              <w:t>15/03/2023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</w:pPr>
            <w:r>
              <w:t>Período de aplicação da Etapa 2</w:t>
            </w:r>
          </w:p>
        </w:tc>
      </w:tr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 w:rsidP="006A1EDF">
            <w:pPr>
              <w:widowControl w:val="0"/>
              <w:spacing w:line="240" w:lineRule="auto"/>
              <w:jc w:val="center"/>
            </w:pPr>
            <w:r>
              <w:t>17/03/2023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</w:pPr>
            <w:r>
              <w:t>Divulgação do Resultado da Etapa 2 e das turmas/horários das aulas de acordo com o nível de proficiência dos alunos</w:t>
            </w:r>
          </w:p>
        </w:tc>
      </w:tr>
      <w:tr w:rsidR="002F57FB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 w:rsidP="006A1EDF">
            <w:pPr>
              <w:widowControl w:val="0"/>
              <w:spacing w:line="240" w:lineRule="auto"/>
              <w:jc w:val="center"/>
            </w:pPr>
            <w:r>
              <w:t>20/03/2023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7FB" w:rsidRDefault="006A1EDF">
            <w:pPr>
              <w:widowControl w:val="0"/>
              <w:spacing w:line="240" w:lineRule="auto"/>
            </w:pPr>
            <w:r>
              <w:t>Início das aulas com alunos nivelados</w:t>
            </w:r>
          </w:p>
        </w:tc>
      </w:tr>
    </w:tbl>
    <w:p w:rsidR="002F57FB" w:rsidRDefault="002F57FB">
      <w:pPr>
        <w:rPr>
          <w:color w:val="0000FF"/>
        </w:rPr>
      </w:pPr>
    </w:p>
    <w:p w:rsidR="002F57FB" w:rsidRDefault="002F57FB">
      <w:pPr>
        <w:rPr>
          <w:color w:val="0000FF"/>
        </w:rPr>
      </w:pPr>
    </w:p>
    <w:p w:rsidR="002F57FB" w:rsidRDefault="002F57FB">
      <w:pPr>
        <w:rPr>
          <w:color w:val="0000FF"/>
        </w:rPr>
      </w:pPr>
    </w:p>
    <w:p w:rsidR="002F57FB" w:rsidRDefault="002F57FB">
      <w:pPr>
        <w:rPr>
          <w:color w:val="0000FF"/>
        </w:rPr>
      </w:pPr>
    </w:p>
    <w:p w:rsidR="002F57FB" w:rsidRDefault="002F57FB">
      <w:pPr>
        <w:rPr>
          <w:color w:val="0000FF"/>
        </w:rPr>
      </w:pPr>
    </w:p>
    <w:sectPr w:rsidR="002F57FB">
      <w:pgSz w:w="11909" w:h="16834"/>
      <w:pgMar w:top="113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FB"/>
    <w:rsid w:val="002F57FB"/>
    <w:rsid w:val="006A1EDF"/>
    <w:rsid w:val="00773A94"/>
    <w:rsid w:val="00D1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0199"/>
  <w15:docId w15:val="{5CF92612-E4A4-41B8-B993-2A738065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</cp:lastModifiedBy>
  <cp:revision>2</cp:revision>
  <dcterms:created xsi:type="dcterms:W3CDTF">2023-02-06T14:12:00Z</dcterms:created>
  <dcterms:modified xsi:type="dcterms:W3CDTF">2023-02-06T14:37:00Z</dcterms:modified>
</cp:coreProperties>
</file>